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163BD" w:rsidRDefault="005D7C67">
      <w:pPr>
        <w:widowControl w:val="0"/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CURRICULUM VITAE</w:t>
      </w:r>
    </w:p>
    <w:p w:rsidR="003163BD" w:rsidRDefault="003163BD">
      <w:pPr>
        <w:widowControl w:val="0"/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:rsidR="003163BD" w:rsidRDefault="003163BD">
      <w:pPr>
        <w:widowControl w:val="0"/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:rsidR="003163BD" w:rsidRDefault="005D7C67">
      <w:pPr>
        <w:widowControl w:val="0"/>
        <w:pBdr>
          <w:bottom w:val="single" w:sz="12" w:space="1" w:color="auto"/>
        </w:pBdr>
        <w:autoSpaceDE w:val="0"/>
        <w:autoSpaceDN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DADOS PESSOAIS</w:t>
      </w:r>
    </w:p>
    <w:p w:rsidR="003163BD" w:rsidRDefault="003163BD">
      <w:pPr>
        <w:widowControl w:val="0"/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:rsidR="003163BD" w:rsidRDefault="005D7C67">
      <w:pPr>
        <w:widowControl w:val="0"/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NOME: Raquel Maria Costa Lopes</w:t>
      </w:r>
    </w:p>
    <w:p w:rsidR="003163BD" w:rsidRDefault="005D7C67">
      <w:pPr>
        <w:widowControl w:val="0"/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COREN: 88005</w:t>
      </w:r>
    </w:p>
    <w:p w:rsidR="003163BD" w:rsidRDefault="005D7C67">
      <w:pPr>
        <w:widowControl w:val="0"/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ENDEREÇO: Avenida </w:t>
      </w:r>
      <w:proofErr w:type="spellStart"/>
      <w:r>
        <w:rPr>
          <w:rFonts w:ascii="Arial" w:hAnsi="Arial" w:cs="Arial"/>
          <w:sz w:val="22"/>
          <w:szCs w:val="22"/>
        </w:rPr>
        <w:t>Saramenha</w:t>
      </w:r>
      <w:proofErr w:type="spellEnd"/>
      <w:r>
        <w:rPr>
          <w:rFonts w:ascii="Arial" w:hAnsi="Arial" w:cs="Arial"/>
          <w:sz w:val="22"/>
          <w:szCs w:val="22"/>
        </w:rPr>
        <w:t xml:space="preserve">, 1730 </w:t>
      </w:r>
      <w:proofErr w:type="spellStart"/>
      <w:r>
        <w:rPr>
          <w:rFonts w:ascii="Arial" w:hAnsi="Arial" w:cs="Arial"/>
          <w:sz w:val="22"/>
          <w:szCs w:val="22"/>
        </w:rPr>
        <w:t>Bl</w:t>
      </w:r>
      <w:proofErr w:type="spellEnd"/>
      <w:r>
        <w:rPr>
          <w:rFonts w:ascii="Arial" w:hAnsi="Arial" w:cs="Arial"/>
          <w:sz w:val="22"/>
          <w:szCs w:val="22"/>
        </w:rPr>
        <w:t>:</w:t>
      </w:r>
      <w:r w:rsidR="00893452">
        <w:rPr>
          <w:rFonts w:ascii="Arial" w:hAnsi="Arial" w:cs="Arial"/>
          <w:sz w:val="22"/>
          <w:szCs w:val="22"/>
        </w:rPr>
        <w:t xml:space="preserve"> 28</w:t>
      </w:r>
      <w:r>
        <w:rPr>
          <w:rFonts w:ascii="Arial" w:hAnsi="Arial" w:cs="Arial"/>
          <w:sz w:val="22"/>
          <w:szCs w:val="22"/>
        </w:rPr>
        <w:t xml:space="preserve"> Apto: </w:t>
      </w:r>
      <w:r w:rsidR="00893452">
        <w:rPr>
          <w:rFonts w:ascii="Arial" w:hAnsi="Arial" w:cs="Arial"/>
          <w:sz w:val="22"/>
          <w:szCs w:val="22"/>
        </w:rPr>
        <w:t>103</w:t>
      </w:r>
      <w:r w:rsidR="00C14905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 Bairro Guarani </w:t>
      </w:r>
    </w:p>
    <w:p w:rsidR="003163BD" w:rsidRDefault="005D7C67">
      <w:pPr>
        <w:widowControl w:val="0"/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CIDADE: Belo </w:t>
      </w:r>
      <w:proofErr w:type="spellStart"/>
      <w:r>
        <w:rPr>
          <w:rFonts w:ascii="Arial" w:hAnsi="Arial" w:cs="Arial"/>
          <w:sz w:val="22"/>
          <w:szCs w:val="22"/>
        </w:rPr>
        <w:t>Horizonte-MG</w:t>
      </w:r>
      <w:proofErr w:type="spellEnd"/>
    </w:p>
    <w:p w:rsidR="003163BD" w:rsidRDefault="005D7C67">
      <w:pPr>
        <w:widowControl w:val="0"/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CEP: 31840-220</w:t>
      </w:r>
    </w:p>
    <w:p w:rsidR="003163BD" w:rsidRDefault="005D7C67">
      <w:pPr>
        <w:widowControl w:val="0"/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TELEFONE: (31) 7509-1740</w:t>
      </w:r>
    </w:p>
    <w:p w:rsidR="003163BD" w:rsidRDefault="005D7C67">
      <w:pPr>
        <w:widowControl w:val="0"/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852959</wp:posOffset>
                </wp:positionH>
                <wp:positionV relativeFrom="paragraph">
                  <wp:posOffset>103838</wp:posOffset>
                </wp:positionV>
                <wp:extent cx="13976" cy="9317"/>
                <wp:effectExtent l="0" t="0" r="19050" b="19050"/>
                <wp:wrapNone/>
                <wp:docPr id="1026" name="shape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-4658"/>
                          <a:ext cx="13976" cy="93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600" h="21600">
                              <a:moveTo>
                                <a:pt x="21600" y="21600"/>
                              </a:moveTo>
                              <a:cubicBezTo>
                                <a:pt x="21600" y="21600"/>
                                <a:pt x="21600" y="2160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13970" cap="rnd">
                          <a:solidFill>
                            <a:srgbClr val="000000">
                              <a:alpha val="100000"/>
                            </a:srgbClr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1622pt;margin-top:8.17624pt;width:1.1005pt;height:0.366834pt;mso-wrap-style:infront;mso-position-horizontal-relative:column;mso-position-vertical-relative:line;z-index:251661312" coordsize="21600, 21600" path="m21600,21600qb21600,21600,0,0xe" filled="f" stroked="t" strokecolor="#0" strokeweight="1.125pt">
                <v:stroke joinstyle="round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-880110</wp:posOffset>
                </wp:positionH>
                <wp:positionV relativeFrom="paragraph">
                  <wp:posOffset>-2612236</wp:posOffset>
                </wp:positionV>
                <wp:extent cx="0" cy="0"/>
                <wp:effectExtent l="0" t="0" r="2038350" b="2705100"/>
                <wp:wrapNone/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2026573" y="2692780"/>
                          <a:ext cx="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600" h="21600">
                              <a:moveTo>
                                <a:pt x="0" y="0"/>
                              </a:moveTo>
                              <a:close/>
                            </a:path>
                          </a:pathLst>
                        </a:custGeom>
                        <a:ln w="13970" cap="rnd">
                          <a:solidFill>
                            <a:srgbClr val="000000">
                              <a:alpha val="100000"/>
                            </a:srgbClr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-69.3pt;margin-top:-205.688pt;width:0pt;height:0pt;mso-wrap-style:infront;mso-position-horizontal-relative:column;mso-position-vertical-relative:line;z-index:251660288" coordsize="21600, 21600" path="m0,0xe" filled="f" stroked="t" strokecolor="#0" strokeweight="1.125pt">
                <v:stroke joinstyle="round"/>
              </v:shape>
            </w:pict>
          </mc:Fallback>
        </mc:AlternateContent>
      </w:r>
      <w:r>
        <w:rPr>
          <w:rFonts w:ascii="Arial" w:hAnsi="Arial" w:cs="Arial"/>
          <w:sz w:val="22"/>
          <w:szCs w:val="22"/>
        </w:rPr>
        <w:t xml:space="preserve">IDADE: </w:t>
      </w:r>
      <w:r w:rsidR="00C14905">
        <w:rPr>
          <w:rFonts w:ascii="Arial" w:hAnsi="Arial" w:cs="Arial"/>
          <w:sz w:val="22"/>
          <w:szCs w:val="22"/>
        </w:rPr>
        <w:t>43 anos</w:t>
      </w:r>
    </w:p>
    <w:p w:rsidR="003163BD" w:rsidRDefault="005D7C67">
      <w:pPr>
        <w:widowControl w:val="0"/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E-MAIL: </w:t>
      </w:r>
      <w:r>
        <w:rPr>
          <w:rFonts w:ascii="Arial" w:hAnsi="Arial" w:cs="Arial"/>
          <w:color w:val="0000FF"/>
          <w:sz w:val="22"/>
          <w:szCs w:val="22"/>
          <w:u w:val="single"/>
        </w:rPr>
        <w:t>raquelcosta.enfermeiro@gmail.com</w:t>
      </w:r>
    </w:p>
    <w:p w:rsidR="003163BD" w:rsidRDefault="003163BD">
      <w:pPr>
        <w:widowControl w:val="0"/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:rsidR="003163BD" w:rsidRDefault="005D7C67">
      <w:pPr>
        <w:widowControl w:val="0"/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Carteira de habilitação e veículo próprio.</w:t>
      </w:r>
    </w:p>
    <w:p w:rsidR="003163BD" w:rsidRDefault="003163BD">
      <w:pPr>
        <w:widowControl w:val="0"/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:rsidR="003163BD" w:rsidRDefault="005D7C67">
      <w:pPr>
        <w:widowControl w:val="0"/>
        <w:pBdr>
          <w:bottom w:val="single" w:sz="12" w:space="1" w:color="auto"/>
        </w:pBdr>
        <w:autoSpaceDE w:val="0"/>
        <w:autoSpaceDN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FORMAÇÃO</w:t>
      </w:r>
    </w:p>
    <w:p w:rsidR="003163BD" w:rsidRDefault="005D7C67">
      <w:pPr>
        <w:widowControl w:val="0"/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</w:p>
    <w:p w:rsidR="003163BD" w:rsidRDefault="005D7C67">
      <w:pPr>
        <w:widowControl w:val="0"/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Superior: Enfermagem e Obstetrícia</w:t>
      </w:r>
    </w:p>
    <w:p w:rsidR="003163BD" w:rsidRDefault="005D7C67">
      <w:pPr>
        <w:widowControl w:val="0"/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Faculdade de Enfermagem e Obstetrícia de Jaú</w:t>
      </w:r>
    </w:p>
    <w:p w:rsidR="003163BD" w:rsidRDefault="005D7C67">
      <w:pPr>
        <w:widowControl w:val="0"/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Faculdades Integradas da Fundação “Dr. Raul </w:t>
      </w:r>
      <w:proofErr w:type="spellStart"/>
      <w:r>
        <w:rPr>
          <w:rFonts w:ascii="Arial" w:hAnsi="Arial" w:cs="Arial"/>
          <w:sz w:val="22"/>
          <w:szCs w:val="22"/>
        </w:rPr>
        <w:t>Bauab</w:t>
      </w:r>
      <w:proofErr w:type="spellEnd"/>
      <w:r>
        <w:rPr>
          <w:rFonts w:ascii="Arial" w:hAnsi="Arial" w:cs="Arial"/>
          <w:sz w:val="22"/>
          <w:szCs w:val="22"/>
        </w:rPr>
        <w:t>”</w:t>
      </w:r>
    </w:p>
    <w:p w:rsidR="003163BD" w:rsidRDefault="005D7C67">
      <w:pPr>
        <w:widowControl w:val="0"/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Período: 01/1996 a 12/1999</w:t>
      </w:r>
    </w:p>
    <w:p w:rsidR="003163BD" w:rsidRDefault="003163BD">
      <w:pPr>
        <w:widowControl w:val="0"/>
        <w:pBdr>
          <w:bottom w:val="single" w:sz="12" w:space="1" w:color="auto"/>
        </w:pBd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:rsidR="003163BD" w:rsidRDefault="005D7C67">
      <w:pPr>
        <w:widowControl w:val="0"/>
        <w:pBdr>
          <w:bottom w:val="single" w:sz="12" w:space="1" w:color="auto"/>
        </w:pBdr>
        <w:autoSpaceDE w:val="0"/>
        <w:autoSpaceDN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APRESENTAÇÃO </w:t>
      </w:r>
    </w:p>
    <w:p w:rsidR="003163BD" w:rsidRDefault="003163BD">
      <w:pPr>
        <w:widowControl w:val="0"/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:rsidR="003163BD" w:rsidRDefault="005D7C6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Graduada em enfermagem com 14 anos de experiência em saúde publica, sendo 10 anos atuando como enfermeira coordenadora de equipe no Programa Saúde da Família, e 2 anos atuando como enfermeira visitadora de conveniados de planos de saúde, realizando monitoramento e acompanhamento de portadores de doenças crônicas.</w:t>
      </w:r>
    </w:p>
    <w:p w:rsidR="003163BD" w:rsidRDefault="003163BD">
      <w:pPr>
        <w:widowControl w:val="0"/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:rsidR="003163BD" w:rsidRDefault="003163BD">
      <w:pPr>
        <w:widowControl w:val="0"/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:rsidR="003163BD" w:rsidRDefault="005D7C67">
      <w:pPr>
        <w:widowControl w:val="0"/>
        <w:pBdr>
          <w:bottom w:val="single" w:sz="12" w:space="1" w:color="auto"/>
        </w:pBdr>
        <w:autoSpaceDE w:val="0"/>
        <w:autoSpaceDN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EXPERIÊNCIA PROFISSIONAL</w:t>
      </w:r>
    </w:p>
    <w:p w:rsidR="00892D62" w:rsidRDefault="00892D62" w:rsidP="00892D62">
      <w:pPr>
        <w:widowControl w:val="0"/>
        <w:tabs>
          <w:tab w:val="left" w:pos="851"/>
        </w:tabs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:rsidR="00892D62" w:rsidRDefault="00892D62" w:rsidP="00892D62">
      <w:pPr>
        <w:widowControl w:val="0"/>
        <w:tabs>
          <w:tab w:val="left" w:pos="851"/>
        </w:tabs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:rsidR="00892D62" w:rsidRDefault="00892D62" w:rsidP="00892D62">
      <w:pPr>
        <w:widowControl w:val="0"/>
        <w:tabs>
          <w:tab w:val="left" w:pos="851"/>
        </w:tabs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:rsidR="00892D62" w:rsidRDefault="00892D62" w:rsidP="00892D62">
      <w:pPr>
        <w:widowControl w:val="0"/>
        <w:tabs>
          <w:tab w:val="left" w:pos="851"/>
        </w:tabs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:rsidR="00892D62" w:rsidRDefault="00E46E67" w:rsidP="00E46E67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Empresa: </w:t>
      </w:r>
      <w:proofErr w:type="spellStart"/>
      <w:r>
        <w:rPr>
          <w:rFonts w:ascii="Arial" w:hAnsi="Arial" w:cs="Arial"/>
          <w:sz w:val="22"/>
          <w:szCs w:val="22"/>
        </w:rPr>
        <w:t>Cooperr</w:t>
      </w:r>
      <w:r w:rsidR="00B266E3">
        <w:rPr>
          <w:rFonts w:ascii="Arial" w:hAnsi="Arial" w:cs="Arial"/>
          <w:sz w:val="22"/>
          <w:szCs w:val="22"/>
        </w:rPr>
        <w:t>eal</w:t>
      </w:r>
      <w:proofErr w:type="spellEnd"/>
      <w:r w:rsidR="00B266E3">
        <w:rPr>
          <w:rFonts w:ascii="Arial" w:hAnsi="Arial" w:cs="Arial"/>
          <w:sz w:val="22"/>
          <w:szCs w:val="22"/>
        </w:rPr>
        <w:t xml:space="preserve"> cooperativa</w:t>
      </w:r>
      <w:r w:rsidR="00900333">
        <w:rPr>
          <w:rFonts w:ascii="Arial" w:hAnsi="Arial" w:cs="Arial"/>
          <w:sz w:val="22"/>
          <w:szCs w:val="22"/>
        </w:rPr>
        <w:t xml:space="preserve"> de trabalho</w:t>
      </w:r>
    </w:p>
    <w:p w:rsidR="00900333" w:rsidRDefault="00900333" w:rsidP="00900333">
      <w:pPr>
        <w:widowControl w:val="0"/>
        <w:tabs>
          <w:tab w:val="left" w:pos="851"/>
        </w:tabs>
        <w:autoSpaceDE w:val="0"/>
        <w:autoSpaceDN w:val="0"/>
        <w:ind w:left="78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Período: </w:t>
      </w:r>
      <w:r w:rsidR="00BE1A83">
        <w:rPr>
          <w:rFonts w:ascii="Arial" w:hAnsi="Arial" w:cs="Arial"/>
          <w:sz w:val="22"/>
          <w:szCs w:val="22"/>
        </w:rPr>
        <w:t>06/2015 a 05/201</w:t>
      </w:r>
      <w:r w:rsidR="00D546C8">
        <w:rPr>
          <w:rFonts w:ascii="Arial" w:hAnsi="Arial" w:cs="Arial"/>
          <w:sz w:val="22"/>
          <w:szCs w:val="22"/>
        </w:rPr>
        <w:t>7</w:t>
      </w:r>
    </w:p>
    <w:p w:rsidR="00D546C8" w:rsidRDefault="00D546C8" w:rsidP="00900333">
      <w:pPr>
        <w:widowControl w:val="0"/>
        <w:tabs>
          <w:tab w:val="left" w:pos="851"/>
        </w:tabs>
        <w:autoSpaceDE w:val="0"/>
        <w:autoSpaceDN w:val="0"/>
        <w:ind w:left="78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Cargo: Enfermeira Visitadora: convênios Unimed e </w:t>
      </w:r>
      <w:r w:rsidR="00C223FD">
        <w:rPr>
          <w:rFonts w:ascii="Arial" w:hAnsi="Arial" w:cs="Arial"/>
          <w:sz w:val="22"/>
          <w:szCs w:val="22"/>
        </w:rPr>
        <w:t>Cemig</w:t>
      </w:r>
    </w:p>
    <w:p w:rsidR="00334A51" w:rsidRDefault="00334A51" w:rsidP="00120DC5">
      <w:pPr>
        <w:widowControl w:val="0"/>
        <w:tabs>
          <w:tab w:val="left" w:pos="851"/>
        </w:tabs>
        <w:autoSpaceDE w:val="0"/>
        <w:autoSpaceDN w:val="0"/>
        <w:ind w:left="360"/>
        <w:jc w:val="both"/>
        <w:rPr>
          <w:rFonts w:ascii="Arial" w:hAnsi="Arial" w:cs="Arial"/>
          <w:sz w:val="22"/>
          <w:szCs w:val="22"/>
        </w:rPr>
      </w:pPr>
    </w:p>
    <w:p w:rsidR="00224B0C" w:rsidRDefault="00224B0C" w:rsidP="00120DC5">
      <w:pPr>
        <w:widowControl w:val="0"/>
        <w:tabs>
          <w:tab w:val="left" w:pos="851"/>
        </w:tabs>
        <w:autoSpaceDE w:val="0"/>
        <w:autoSpaceDN w:val="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Atividades: Desenvolver ações de enfermagem, gerenciamento de equipe, coordenação das ações em saúde e da equipe multiprofissional (agentes de saúde, técnicos de enfermagem, médicos), consulta de enfermagem, visitas domiciliares, palestras educativas, grupos operativos, controle de patologias existentes, diagnostico da comunidade, atendimento a gestante, controle da saúde da criança, saúde do idoso, prevenção do câncer de colo de uterino e todas as atribuições pertinentes ao cargo.</w:t>
      </w:r>
    </w:p>
    <w:p w:rsidR="00892D62" w:rsidRDefault="00892D62" w:rsidP="00892D62">
      <w:pPr>
        <w:widowControl w:val="0"/>
        <w:tabs>
          <w:tab w:val="left" w:pos="851"/>
        </w:tabs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:rsidR="003163BD" w:rsidRDefault="00C223FD" w:rsidP="00C223FD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Empresa</w:t>
      </w:r>
      <w:r w:rsidR="005D7C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D7C67">
        <w:rPr>
          <w:rFonts w:ascii="Arial" w:hAnsi="Arial" w:cs="Arial"/>
          <w:sz w:val="22"/>
          <w:szCs w:val="22"/>
        </w:rPr>
        <w:t>Medalliance</w:t>
      </w:r>
      <w:proofErr w:type="spellEnd"/>
      <w:r w:rsidR="005D7C67">
        <w:rPr>
          <w:rFonts w:ascii="Arial" w:hAnsi="Arial" w:cs="Arial"/>
          <w:sz w:val="22"/>
          <w:szCs w:val="22"/>
        </w:rPr>
        <w:t xml:space="preserve"> </w:t>
      </w:r>
    </w:p>
    <w:p w:rsidR="003163BD" w:rsidRDefault="005D7C67">
      <w:pPr>
        <w:widowControl w:val="0"/>
        <w:tabs>
          <w:tab w:val="left" w:pos="851"/>
        </w:tabs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C223FD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 xml:space="preserve">Período: 04/04/13 até </w:t>
      </w:r>
      <w:r w:rsidR="00B266E3">
        <w:rPr>
          <w:rFonts w:ascii="Arial" w:hAnsi="Arial" w:cs="Arial"/>
          <w:sz w:val="22"/>
          <w:szCs w:val="22"/>
        </w:rPr>
        <w:t xml:space="preserve">        </w:t>
      </w:r>
      <w:r w:rsidR="006B795B">
        <w:rPr>
          <w:rFonts w:ascii="Arial" w:hAnsi="Arial" w:cs="Arial"/>
          <w:sz w:val="22"/>
          <w:szCs w:val="22"/>
        </w:rPr>
        <w:t xml:space="preserve">   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03/03/2015</w:t>
      </w:r>
    </w:p>
    <w:p w:rsidR="003163BD" w:rsidRDefault="005D7C67">
      <w:pPr>
        <w:widowControl w:val="0"/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C223FD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 xml:space="preserve">Cargo: Enfermeira Visitadora - Convênios Unimed e Cassi </w:t>
      </w:r>
    </w:p>
    <w:p w:rsidR="003163BD" w:rsidRDefault="003163BD">
      <w:pPr>
        <w:widowControl w:val="0"/>
        <w:autoSpaceDE w:val="0"/>
        <w:autoSpaceDN w:val="0"/>
        <w:jc w:val="both"/>
        <w:rPr>
          <w:rFonts w:ascii="Arial" w:hAnsi="Arial" w:cs="Arial"/>
          <w:i/>
          <w:sz w:val="22"/>
          <w:szCs w:val="22"/>
        </w:rPr>
      </w:pPr>
    </w:p>
    <w:p w:rsidR="003163BD" w:rsidRDefault="005D7C67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Atividades: Realização de visitas domiciliares bimestrais para acompanhamento de            pacientes dimensionados em carteira específica, portadores de doenças crônicas passíveis de prevenção e acompanhamento, realizando monitoramento de pressão arterial, glicemia capilar, sinais vitais e orientações sobre cuidados em saúde. Preenchimento de protocolos específicos e evolução clínica.</w:t>
      </w:r>
      <w:r w:rsidR="00C223FD">
        <w:rPr>
          <w:rFonts w:ascii="Arial" w:hAnsi="Arial" w:cs="Arial"/>
          <w:sz w:val="22"/>
          <w:szCs w:val="22"/>
        </w:rPr>
        <w:t xml:space="preserve"> </w:t>
      </w:r>
    </w:p>
    <w:p w:rsidR="00C223FD" w:rsidRDefault="00C223FD">
      <w:pPr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3163BD" w:rsidRDefault="00C223FD" w:rsidP="00C223FD">
      <w:pPr>
        <w:widowControl w:val="0"/>
        <w:numPr>
          <w:ilvl w:val="0"/>
          <w:numId w:val="3"/>
        </w:num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Instituição</w:t>
      </w:r>
      <w:r w:rsidR="005D7C67">
        <w:rPr>
          <w:rFonts w:ascii="Arial" w:hAnsi="Arial" w:cs="Arial"/>
          <w:sz w:val="22"/>
          <w:szCs w:val="22"/>
        </w:rPr>
        <w:t xml:space="preserve">: Clinica </w:t>
      </w:r>
      <w:proofErr w:type="spellStart"/>
      <w:r w:rsidR="005D7C67">
        <w:rPr>
          <w:rFonts w:ascii="Arial" w:hAnsi="Arial" w:cs="Arial"/>
          <w:sz w:val="22"/>
          <w:szCs w:val="22"/>
        </w:rPr>
        <w:t>Auller</w:t>
      </w:r>
      <w:proofErr w:type="spellEnd"/>
      <w:r w:rsidR="005D7C67">
        <w:rPr>
          <w:rFonts w:ascii="Arial" w:hAnsi="Arial" w:cs="Arial"/>
          <w:sz w:val="22"/>
          <w:szCs w:val="22"/>
        </w:rPr>
        <w:t xml:space="preserve"> de Oftalmologia</w:t>
      </w:r>
    </w:p>
    <w:p w:rsidR="003163BD" w:rsidRDefault="005D7C67">
      <w:pPr>
        <w:widowControl w:val="0"/>
        <w:autoSpaceDE w:val="0"/>
        <w:autoSpaceDN w:val="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Período: 01/07/2009 até 31/03/2012</w:t>
      </w:r>
    </w:p>
    <w:p w:rsidR="003163BD" w:rsidRDefault="005D7C67">
      <w:pPr>
        <w:widowControl w:val="0"/>
        <w:autoSpaceDE w:val="0"/>
        <w:autoSpaceDN w:val="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Cargo: Enfermeira</w:t>
      </w:r>
    </w:p>
    <w:p w:rsidR="003163BD" w:rsidRDefault="003163BD">
      <w:pPr>
        <w:widowControl w:val="0"/>
        <w:autoSpaceDE w:val="0"/>
        <w:autoSpaceDN w:val="0"/>
        <w:ind w:left="360"/>
        <w:jc w:val="both"/>
        <w:rPr>
          <w:rFonts w:ascii="Arial" w:hAnsi="Arial" w:cs="Arial"/>
          <w:sz w:val="22"/>
          <w:szCs w:val="22"/>
        </w:rPr>
      </w:pPr>
    </w:p>
    <w:p w:rsidR="003163BD" w:rsidRDefault="005D7C67">
      <w:pPr>
        <w:widowControl w:val="0"/>
        <w:autoSpaceDE w:val="0"/>
        <w:autoSpaceDN w:val="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Atividades: Preparação, acompanhamento e cuidados no </w:t>
      </w:r>
      <w:proofErr w:type="spellStart"/>
      <w:r>
        <w:rPr>
          <w:rFonts w:ascii="Arial" w:hAnsi="Arial" w:cs="Arial"/>
          <w:sz w:val="22"/>
          <w:szCs w:val="22"/>
        </w:rPr>
        <w:t>pré</w:t>
      </w:r>
      <w:proofErr w:type="spellEnd"/>
      <w:r>
        <w:rPr>
          <w:rFonts w:ascii="Arial" w:hAnsi="Arial" w:cs="Arial"/>
          <w:sz w:val="22"/>
          <w:szCs w:val="22"/>
        </w:rPr>
        <w:t xml:space="preserve"> e pós-operatório dos clientes sujeitos a intervenções cirúrgicas. Aplicação de medicamentos intraoculares, quando necessário. Colocação de lentes de contato. Assessoria administrativa no fechamento de convênios e faturamento e serviços burocráticos.</w:t>
      </w:r>
    </w:p>
    <w:p w:rsidR="00334A51" w:rsidRDefault="00334A51">
      <w:pPr>
        <w:widowControl w:val="0"/>
        <w:autoSpaceDE w:val="0"/>
        <w:autoSpaceDN w:val="0"/>
        <w:ind w:left="360"/>
        <w:jc w:val="both"/>
        <w:rPr>
          <w:rFonts w:ascii="Arial" w:hAnsi="Arial" w:cs="Arial"/>
          <w:sz w:val="22"/>
          <w:szCs w:val="22"/>
        </w:rPr>
      </w:pPr>
    </w:p>
    <w:p w:rsidR="003163BD" w:rsidRDefault="005D7C67" w:rsidP="00C223FD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Instituição: Prefeitura Municipal de Caetanópolis-MG</w:t>
      </w:r>
    </w:p>
    <w:p w:rsidR="003163BD" w:rsidRDefault="005D7C67">
      <w:pPr>
        <w:widowControl w:val="0"/>
        <w:tabs>
          <w:tab w:val="left" w:pos="851"/>
        </w:tabs>
        <w:autoSpaceDE w:val="0"/>
        <w:autoSpaceDN w:val="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Período: 05/11/2007 até 30/06/2009</w:t>
      </w:r>
    </w:p>
    <w:p w:rsidR="003163BD" w:rsidRDefault="005D7C67">
      <w:pPr>
        <w:widowControl w:val="0"/>
        <w:tabs>
          <w:tab w:val="left" w:pos="851"/>
        </w:tabs>
        <w:autoSpaceDE w:val="0"/>
        <w:autoSpaceDN w:val="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Cargo: Enfermeira do Programa de Saúde da Família</w:t>
      </w:r>
    </w:p>
    <w:p w:rsidR="003163BD" w:rsidRDefault="003163BD">
      <w:pPr>
        <w:widowControl w:val="0"/>
        <w:tabs>
          <w:tab w:val="left" w:pos="851"/>
        </w:tabs>
        <w:autoSpaceDE w:val="0"/>
        <w:autoSpaceDN w:val="0"/>
        <w:ind w:left="360"/>
        <w:jc w:val="both"/>
        <w:rPr>
          <w:rFonts w:ascii="Arial" w:hAnsi="Arial" w:cs="Arial"/>
          <w:sz w:val="22"/>
          <w:szCs w:val="22"/>
        </w:rPr>
      </w:pPr>
    </w:p>
    <w:p w:rsidR="003163BD" w:rsidRDefault="003163BD">
      <w:pPr>
        <w:widowControl w:val="0"/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:rsidR="003163BD" w:rsidRDefault="005D7C67" w:rsidP="00C223FD">
      <w:pPr>
        <w:pStyle w:val="PargrafodaLista"/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Instituição: Prefeitura Municipal de Paraopeba-MG</w:t>
      </w:r>
    </w:p>
    <w:p w:rsidR="003163BD" w:rsidRDefault="005D7C67">
      <w:pPr>
        <w:widowControl w:val="0"/>
        <w:tabs>
          <w:tab w:val="left" w:pos="851"/>
        </w:tabs>
        <w:autoSpaceDE w:val="0"/>
        <w:autoSpaceDN w:val="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Período: 03/11/2004 a 29/06/2007</w:t>
      </w:r>
    </w:p>
    <w:p w:rsidR="003163BD" w:rsidRDefault="005D7C67">
      <w:pPr>
        <w:widowControl w:val="0"/>
        <w:tabs>
          <w:tab w:val="left" w:pos="851"/>
        </w:tabs>
        <w:autoSpaceDE w:val="0"/>
        <w:autoSpaceDN w:val="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Cargo: Enfermeira do Programa de Saúde da Família</w:t>
      </w:r>
    </w:p>
    <w:p w:rsidR="003163BD" w:rsidRDefault="003163BD">
      <w:pPr>
        <w:widowControl w:val="0"/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:rsidR="003163BD" w:rsidRDefault="005D7C67" w:rsidP="00C223FD">
      <w:pPr>
        <w:pStyle w:val="PargrafodaLista"/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Instituição: Prefeitura Municipal de Rio Pardo de Minas-MG</w:t>
      </w:r>
    </w:p>
    <w:p w:rsidR="003163BD" w:rsidRDefault="005D7C67">
      <w:pPr>
        <w:widowControl w:val="0"/>
        <w:tabs>
          <w:tab w:val="left" w:pos="851"/>
        </w:tabs>
        <w:autoSpaceDE w:val="0"/>
        <w:autoSpaceDN w:val="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Período: 04/07/2003 a 03/09/2004</w:t>
      </w:r>
    </w:p>
    <w:p w:rsidR="003163BD" w:rsidRDefault="005D7C67">
      <w:pPr>
        <w:widowControl w:val="0"/>
        <w:tabs>
          <w:tab w:val="left" w:pos="851"/>
        </w:tabs>
        <w:autoSpaceDE w:val="0"/>
        <w:autoSpaceDN w:val="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Cargo: Enfermeira do Programa de Saúde da Família</w:t>
      </w:r>
    </w:p>
    <w:p w:rsidR="003163BD" w:rsidRDefault="003163BD">
      <w:pPr>
        <w:widowControl w:val="0"/>
        <w:autoSpaceDE w:val="0"/>
        <w:autoSpaceDN w:val="0"/>
        <w:ind w:left="227"/>
        <w:jc w:val="both"/>
        <w:rPr>
          <w:rFonts w:ascii="Arial" w:hAnsi="Arial" w:cs="Arial"/>
          <w:sz w:val="22"/>
          <w:szCs w:val="22"/>
        </w:rPr>
      </w:pPr>
    </w:p>
    <w:p w:rsidR="003163BD" w:rsidRDefault="005D7C67" w:rsidP="00C223FD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Instituição: Prefeitura Municipal de Janaúba-MG</w:t>
      </w:r>
    </w:p>
    <w:p w:rsidR="003163BD" w:rsidRDefault="005D7C67">
      <w:pPr>
        <w:widowControl w:val="0"/>
        <w:tabs>
          <w:tab w:val="left" w:pos="851"/>
        </w:tabs>
        <w:autoSpaceDE w:val="0"/>
        <w:autoSpaceDN w:val="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Período: 01/03/2000 a 30/06/2003</w:t>
      </w:r>
    </w:p>
    <w:p w:rsidR="003163BD" w:rsidRDefault="005D7C67">
      <w:pPr>
        <w:widowControl w:val="0"/>
        <w:tabs>
          <w:tab w:val="left" w:pos="851"/>
        </w:tabs>
        <w:autoSpaceDE w:val="0"/>
        <w:autoSpaceDN w:val="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Cargo: Enfermeira do Programa de Saúde da Família</w:t>
      </w:r>
    </w:p>
    <w:p w:rsidR="003163BD" w:rsidRDefault="003163BD">
      <w:pPr>
        <w:widowControl w:val="0"/>
        <w:tabs>
          <w:tab w:val="left" w:pos="851"/>
        </w:tabs>
        <w:autoSpaceDE w:val="0"/>
        <w:autoSpaceDN w:val="0"/>
        <w:ind w:left="1080"/>
        <w:jc w:val="both"/>
        <w:rPr>
          <w:rFonts w:ascii="Arial" w:hAnsi="Arial" w:cs="Arial"/>
          <w:sz w:val="22"/>
          <w:szCs w:val="22"/>
        </w:rPr>
      </w:pPr>
    </w:p>
    <w:p w:rsidR="003163BD" w:rsidRDefault="005D7C67">
      <w:pPr>
        <w:widowControl w:val="0"/>
        <w:tabs>
          <w:tab w:val="left" w:pos="851"/>
        </w:tabs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3163BD" w:rsidRDefault="003163BD">
      <w:pPr>
        <w:widowControl w:val="0"/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:rsidR="003163BD" w:rsidRDefault="003163BD">
      <w:pPr>
        <w:widowControl w:val="0"/>
        <w:pBdr>
          <w:bottom w:val="single" w:sz="12" w:space="1" w:color="auto"/>
        </w:pBd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:rsidR="003163BD" w:rsidRDefault="005D7C67">
      <w:pPr>
        <w:widowControl w:val="0"/>
        <w:pBdr>
          <w:bottom w:val="single" w:sz="12" w:space="1" w:color="auto"/>
        </w:pBdr>
        <w:autoSpaceDE w:val="0"/>
        <w:autoSpaceDN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CURSOS E PALESTRAS</w:t>
      </w:r>
    </w:p>
    <w:p w:rsidR="003163BD" w:rsidRDefault="003163BD">
      <w:pPr>
        <w:widowControl w:val="0"/>
        <w:autoSpaceDE w:val="0"/>
        <w:autoSpaceDN w:val="0"/>
        <w:ind w:left="227"/>
        <w:jc w:val="both"/>
        <w:rPr>
          <w:rFonts w:ascii="Arial" w:hAnsi="Arial" w:cs="Arial"/>
          <w:sz w:val="22"/>
          <w:szCs w:val="22"/>
        </w:rPr>
      </w:pPr>
    </w:p>
    <w:p w:rsidR="003163BD" w:rsidRDefault="005D7C67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Seminário Saúde do Idoso e Prevenção Clinica da Doença Renal Crônico na Atenção Básica – SMS- MG-2007-Sete Lagoas</w:t>
      </w:r>
    </w:p>
    <w:p w:rsidR="003163BD" w:rsidRDefault="003163BD">
      <w:pPr>
        <w:widowControl w:val="0"/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:rsidR="003163BD" w:rsidRDefault="005D7C67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IV Conferência Municipal dos Direitos da Criança e do Adolescente – 2007-Paraopeba-MG – Câmara Municipal de Paraopeba</w:t>
      </w:r>
    </w:p>
    <w:p w:rsidR="003163BD" w:rsidRDefault="003163BD">
      <w:pPr>
        <w:widowControl w:val="0"/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:rsidR="003163BD" w:rsidRDefault="005D7C67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Capacitação Programa Viva Vida de Atenção à Saúde da Criança e Tenção ao Pré-Natal, Parto e Puerpério, 2006-GRS-Sete Lagoas-MG</w:t>
      </w:r>
    </w:p>
    <w:p w:rsidR="003163BD" w:rsidRDefault="003163BD">
      <w:pPr>
        <w:widowControl w:val="0"/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:rsidR="003163BD" w:rsidRDefault="005D7C67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Programa de Atualização em Enfermagem Saúde do Adulto-</w:t>
      </w:r>
      <w:proofErr w:type="spellStart"/>
      <w:r>
        <w:rPr>
          <w:rFonts w:ascii="Arial" w:hAnsi="Arial" w:cs="Arial"/>
          <w:sz w:val="22"/>
          <w:szCs w:val="22"/>
        </w:rPr>
        <w:t>Proenf</w:t>
      </w:r>
      <w:proofErr w:type="spellEnd"/>
      <w:r>
        <w:rPr>
          <w:rFonts w:ascii="Arial" w:hAnsi="Arial" w:cs="Arial"/>
          <w:sz w:val="22"/>
          <w:szCs w:val="22"/>
        </w:rPr>
        <w:t xml:space="preserve"> em andamento</w:t>
      </w:r>
    </w:p>
    <w:p w:rsidR="003163BD" w:rsidRDefault="003163BD">
      <w:pPr>
        <w:widowControl w:val="0"/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:rsidR="003163BD" w:rsidRDefault="005D7C67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Treinamento em Urgências para a Doença Falciforme- Faculdade de Medicina da UFMG – NUPAD – SMSA/BH, FHEMIG – CGP, Dezembro 2005 – Belo </w:t>
      </w:r>
      <w:proofErr w:type="spellStart"/>
      <w:r>
        <w:rPr>
          <w:rFonts w:ascii="Arial" w:hAnsi="Arial" w:cs="Arial"/>
          <w:sz w:val="22"/>
          <w:szCs w:val="22"/>
        </w:rPr>
        <w:t>Horizonte-MG</w:t>
      </w:r>
      <w:proofErr w:type="spellEnd"/>
    </w:p>
    <w:p w:rsidR="003163BD" w:rsidRDefault="003163BD">
      <w:pPr>
        <w:widowControl w:val="0"/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:rsidR="003163BD" w:rsidRDefault="005D7C67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Capacitação em Prevenção do Câncer de Mama e Colo de Útero – </w:t>
      </w:r>
      <w:proofErr w:type="spellStart"/>
      <w:r>
        <w:rPr>
          <w:rFonts w:ascii="Arial" w:hAnsi="Arial" w:cs="Arial"/>
          <w:sz w:val="22"/>
          <w:szCs w:val="22"/>
        </w:rPr>
        <w:t>Progama</w:t>
      </w:r>
      <w:proofErr w:type="spellEnd"/>
      <w:r>
        <w:rPr>
          <w:rFonts w:ascii="Arial" w:hAnsi="Arial" w:cs="Arial"/>
          <w:sz w:val="22"/>
          <w:szCs w:val="22"/>
        </w:rPr>
        <w:t xml:space="preserve"> Viva Mulher – 2005 – ESP de Minas Gerais e INCA do Rio de Janeiro – Belo </w:t>
      </w:r>
      <w:proofErr w:type="spellStart"/>
      <w:r>
        <w:rPr>
          <w:rFonts w:ascii="Arial" w:hAnsi="Arial" w:cs="Arial"/>
          <w:sz w:val="22"/>
          <w:szCs w:val="22"/>
        </w:rPr>
        <w:t>Horizonte-MG</w:t>
      </w:r>
      <w:proofErr w:type="spellEnd"/>
    </w:p>
    <w:p w:rsidR="003163BD" w:rsidRDefault="003163BD">
      <w:pPr>
        <w:widowControl w:val="0"/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:rsidR="003163BD" w:rsidRDefault="005D7C67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Capacitação Pedagógica para Docentes do Curso de Agente Comunitário de </w:t>
      </w:r>
      <w:proofErr w:type="spellStart"/>
      <w:r>
        <w:rPr>
          <w:rFonts w:ascii="Arial" w:hAnsi="Arial" w:cs="Arial"/>
          <w:sz w:val="22"/>
          <w:szCs w:val="22"/>
        </w:rPr>
        <w:t>Saude</w:t>
      </w:r>
      <w:proofErr w:type="spellEnd"/>
      <w:r>
        <w:rPr>
          <w:rFonts w:ascii="Arial" w:hAnsi="Arial" w:cs="Arial"/>
          <w:sz w:val="22"/>
          <w:szCs w:val="22"/>
        </w:rPr>
        <w:t xml:space="preserve"> – ESP de Minas Gerais – 2005 – Sete Lagoas-MG</w:t>
      </w:r>
    </w:p>
    <w:p w:rsidR="003163BD" w:rsidRDefault="003163BD">
      <w:pPr>
        <w:widowControl w:val="0"/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:rsidR="003163BD" w:rsidRDefault="005D7C67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Curso Introdutório ao PSF –Maio a Agosto de 2001 – UNIMONTES</w:t>
      </w:r>
    </w:p>
    <w:p w:rsidR="003163BD" w:rsidRDefault="003163BD">
      <w:pPr>
        <w:widowControl w:val="0"/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:rsidR="003163BD" w:rsidRDefault="005D7C67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Capacitação Manejo Clínico </w:t>
      </w:r>
      <w:proofErr w:type="spellStart"/>
      <w:r>
        <w:rPr>
          <w:rFonts w:ascii="Arial" w:hAnsi="Arial" w:cs="Arial"/>
          <w:sz w:val="22"/>
          <w:szCs w:val="22"/>
        </w:rPr>
        <w:t>Psico</w:t>
      </w:r>
      <w:proofErr w:type="spellEnd"/>
      <w:r>
        <w:rPr>
          <w:rFonts w:ascii="Arial" w:hAnsi="Arial" w:cs="Arial"/>
          <w:sz w:val="22"/>
          <w:szCs w:val="22"/>
        </w:rPr>
        <w:t xml:space="preserve"> Social em DST / HIV / AIDS – agosto de 2000 – UNIMONTES.</w:t>
      </w:r>
    </w:p>
    <w:p w:rsidR="003163BD" w:rsidRDefault="003163BD">
      <w:pPr>
        <w:widowControl w:val="0"/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:rsidR="003163BD" w:rsidRDefault="005D7C67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Participação no Treinamento do Programa Estadual de Triagem Neonatal de Minas Gerais- maio de 2000 – Faculdade de Medicina da UFMG.</w:t>
      </w:r>
    </w:p>
    <w:sectPr w:rsidR="003163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418" w:left="1418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25EA" w:rsidRDefault="005025EA" w:rsidP="00893452">
      <w:r>
        <w:separator/>
      </w:r>
    </w:p>
  </w:endnote>
  <w:endnote w:type="continuationSeparator" w:id="0">
    <w:p w:rsidR="005025EA" w:rsidRDefault="005025EA" w:rsidP="00893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Arial"/>
    <w:panose1 w:val="02020603050405020304"/>
    <w:charset w:val="00"/>
    <w:family w:val="roman"/>
    <w:pitch w:val="default"/>
    <w:sig w:usb0="00000000" w:usb1="C0007841" w:usb2="00000009" w:usb3="00000001" w:csb0="400001FF" w:csb1="FFFF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default"/>
    <w:sig w:usb0="E0002AFF" w:usb1="C0007843" w:usb2="00000009" w:usb3="00000001" w:csb0="400001FF" w:csb1="FFFF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lgun Gothic">
    <w:altName w:val="맑은 고딕"/>
    <w:panose1 w:val="020B0503020000020004"/>
    <w:charset w:val="81"/>
    <w:family w:val="roman"/>
    <w:notTrueType/>
    <w:pitch w:val="default"/>
  </w:font>
  <w:font w:name="Cambria">
    <w:panose1 w:val="02040503050406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3452" w:rsidRDefault="0089345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3452" w:rsidRDefault="0089345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3452" w:rsidRDefault="0089345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25EA" w:rsidRDefault="005025EA" w:rsidP="00893452">
      <w:r>
        <w:separator/>
      </w:r>
    </w:p>
  </w:footnote>
  <w:footnote w:type="continuationSeparator" w:id="0">
    <w:p w:rsidR="005025EA" w:rsidRDefault="005025EA" w:rsidP="00893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3452" w:rsidRDefault="0089345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3452" w:rsidRDefault="0089345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3452" w:rsidRDefault="0089345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654775"/>
    <w:multiLevelType w:val="hybridMultilevel"/>
    <w:tmpl w:val="1466CCDE"/>
    <w:lvl w:ilvl="0" w:tplc="FFFFFFFF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9" w:hanging="360"/>
      </w:pPr>
    </w:lvl>
    <w:lvl w:ilvl="2" w:tplc="0416001B" w:tentative="1">
      <w:start w:val="1"/>
      <w:numFmt w:val="lowerRoman"/>
      <w:lvlText w:val="%3."/>
      <w:lvlJc w:val="right"/>
      <w:pPr>
        <w:ind w:left="2229" w:hanging="180"/>
      </w:pPr>
    </w:lvl>
    <w:lvl w:ilvl="3" w:tplc="0416000F" w:tentative="1">
      <w:start w:val="1"/>
      <w:numFmt w:val="decimal"/>
      <w:lvlText w:val="%4."/>
      <w:lvlJc w:val="left"/>
      <w:pPr>
        <w:ind w:left="2949" w:hanging="360"/>
      </w:pPr>
    </w:lvl>
    <w:lvl w:ilvl="4" w:tplc="04160019" w:tentative="1">
      <w:start w:val="1"/>
      <w:numFmt w:val="lowerLetter"/>
      <w:lvlText w:val="%5."/>
      <w:lvlJc w:val="left"/>
      <w:pPr>
        <w:ind w:left="3669" w:hanging="360"/>
      </w:pPr>
    </w:lvl>
    <w:lvl w:ilvl="5" w:tplc="0416001B" w:tentative="1">
      <w:start w:val="1"/>
      <w:numFmt w:val="lowerRoman"/>
      <w:lvlText w:val="%6."/>
      <w:lvlJc w:val="right"/>
      <w:pPr>
        <w:ind w:left="4389" w:hanging="180"/>
      </w:pPr>
    </w:lvl>
    <w:lvl w:ilvl="6" w:tplc="0416000F" w:tentative="1">
      <w:start w:val="1"/>
      <w:numFmt w:val="decimal"/>
      <w:lvlText w:val="%7."/>
      <w:lvlJc w:val="left"/>
      <w:pPr>
        <w:ind w:left="5109" w:hanging="360"/>
      </w:pPr>
    </w:lvl>
    <w:lvl w:ilvl="7" w:tplc="04160019" w:tentative="1">
      <w:start w:val="1"/>
      <w:numFmt w:val="lowerLetter"/>
      <w:lvlText w:val="%8."/>
      <w:lvlJc w:val="left"/>
      <w:pPr>
        <w:ind w:left="5829" w:hanging="360"/>
      </w:pPr>
    </w:lvl>
    <w:lvl w:ilvl="8" w:tplc="0416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" w15:restartNumberingAfterBreak="0">
    <w:nsid w:val="4D4C1F31"/>
    <w:multiLevelType w:val="hybridMultilevel"/>
    <w:tmpl w:val="7EA64EA2"/>
    <w:lvl w:ilvl="0" w:tplc="041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7BBC3B00"/>
    <w:multiLevelType w:val="hybridMultilevel"/>
    <w:tmpl w:val="598CB0C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80"/>
  <w:removePersonalInformation/>
  <w:hideGrammaticalErrors/>
  <w:proofState w:spelling="clean"/>
  <w:defaultTabStop w:val="708"/>
  <w:hyphenationZone w:val="425"/>
  <w:doNotHyphenateCaps/>
  <w:drawingGridHorizontalSpacing w:val="120"/>
  <w:drawingGridVerticalSpacing w:val="120"/>
  <w:displayVerticalDrawingGridEvery w:val="3"/>
  <w:doNotUseMarginsForDrawingGridOrigin/>
  <w:doNotShadeFormData/>
  <w:noPunctuationKerning/>
  <w:characterSpacingControl w:val="compressPunctuation"/>
  <w:doNotValidateAgainstSchema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63BD"/>
    <w:rsid w:val="00224B0C"/>
    <w:rsid w:val="003163BD"/>
    <w:rsid w:val="00334A51"/>
    <w:rsid w:val="005025EA"/>
    <w:rsid w:val="00521896"/>
    <w:rsid w:val="005D7C67"/>
    <w:rsid w:val="006B795B"/>
    <w:rsid w:val="00794A35"/>
    <w:rsid w:val="00892D62"/>
    <w:rsid w:val="00893452"/>
    <w:rsid w:val="00900333"/>
    <w:rsid w:val="00951A12"/>
    <w:rsid w:val="00963A38"/>
    <w:rsid w:val="00B266E3"/>
    <w:rsid w:val="00BE1A83"/>
    <w:rsid w:val="00C14905"/>
    <w:rsid w:val="00C223FD"/>
    <w:rsid w:val="00D546C8"/>
    <w:rsid w:val="00E4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pt-B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8415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934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93452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8934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9345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650</Words>
  <Characters>3513</Characters>
  <Application>Microsoft Office Word</Application>
  <DocSecurity>0</DocSecurity>
  <Lines>29</Lines>
  <Paragraphs>8</Paragraphs>
  <ScaleCrop>false</ScaleCrop>
  <Manager/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/>
  <cp:keywords/>
  <dc:description/>
  <cp:lastModifiedBy/>
  <cp:revision>1</cp:revision>
  <cp:lastPrinted>2015-04-13T11:58:00Z</cp:lastPrinted>
  <dcterms:created xsi:type="dcterms:W3CDTF">2015-02-24T16:30:00Z</dcterms:created>
  <dcterms:modified xsi:type="dcterms:W3CDTF">2019-02-15T20:18:00Z</dcterms:modified>
</cp:coreProperties>
</file>